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79494" w14:textId="77777777" w:rsidR="0091578C" w:rsidRPr="00ED5B6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4167BCE8" w14:textId="1F2081C6" w:rsidR="001A08D5" w:rsidRPr="00ED5B6C" w:rsidRDefault="001A08D5" w:rsidP="001A08D5">
      <w:pPr>
        <w:widowControl/>
        <w:spacing w:line="276" w:lineRule="auto"/>
        <w:jc w:val="left"/>
        <w:rPr>
          <w:rFonts w:ascii="Arial" w:hAnsi="Arial" w:cs="Arial"/>
          <w:b/>
          <w:szCs w:val="20"/>
          <w:lang w:eastAsia="en-US"/>
        </w:rPr>
      </w:pPr>
      <w:bookmarkStart w:id="0" w:name="_Hlk183094481"/>
      <w:r w:rsidRPr="00ED5B6C">
        <w:rPr>
          <w:rFonts w:ascii="Arial" w:hAnsi="Arial" w:cs="Arial"/>
          <w:b/>
          <w:szCs w:val="20"/>
          <w:lang w:eastAsia="en-US"/>
        </w:rPr>
        <w:t>ALLEGATO 1</w:t>
      </w:r>
      <w:r w:rsidR="009333FF" w:rsidRPr="00ED5B6C">
        <w:rPr>
          <w:rFonts w:ascii="Arial" w:hAnsi="Arial" w:cs="Arial"/>
          <w:b/>
          <w:szCs w:val="20"/>
          <w:lang w:eastAsia="en-US"/>
        </w:rPr>
        <w:t>4</w:t>
      </w:r>
    </w:p>
    <w:p w14:paraId="43C6DF1B" w14:textId="1AEA5F00" w:rsidR="001A08D5" w:rsidRPr="00ED5B6C" w:rsidRDefault="001A08D5" w:rsidP="001A08D5">
      <w:pPr>
        <w:widowControl/>
        <w:spacing w:line="276" w:lineRule="auto"/>
        <w:jc w:val="left"/>
        <w:rPr>
          <w:rFonts w:ascii="Arial" w:hAnsi="Arial" w:cs="Arial"/>
          <w:b/>
          <w:szCs w:val="20"/>
          <w:lang w:eastAsia="en-US"/>
        </w:rPr>
      </w:pPr>
      <w:r w:rsidRPr="00ED5B6C">
        <w:rPr>
          <w:rFonts w:ascii="Arial" w:hAnsi="Arial" w:cs="Arial"/>
          <w:b/>
          <w:szCs w:val="20"/>
          <w:lang w:eastAsia="en-US"/>
        </w:rPr>
        <w:t>MANIFESTAZIONE DI INTERESSE A RETTIFICARE L’OFFERTA</w:t>
      </w:r>
    </w:p>
    <w:p w14:paraId="3F69EBF2" w14:textId="77777777" w:rsidR="001A08D5" w:rsidRPr="00ED5B6C" w:rsidRDefault="001A08D5" w:rsidP="001A08D5">
      <w:pPr>
        <w:widowControl/>
        <w:spacing w:after="200" w:line="276" w:lineRule="auto"/>
        <w:jc w:val="left"/>
        <w:rPr>
          <w:rFonts w:ascii="Arial" w:eastAsiaTheme="minorHAnsi" w:hAnsi="Arial" w:cs="Arial"/>
          <w:szCs w:val="20"/>
          <w:lang w:eastAsia="en-US"/>
        </w:rPr>
      </w:pPr>
    </w:p>
    <w:p w14:paraId="5D8D7449" w14:textId="77777777" w:rsidR="001A08D5" w:rsidRPr="00ED5B6C" w:rsidRDefault="001A08D5" w:rsidP="001A08D5">
      <w:pPr>
        <w:widowControl/>
        <w:spacing w:after="200" w:line="276" w:lineRule="auto"/>
        <w:jc w:val="left"/>
        <w:rPr>
          <w:rFonts w:ascii="Arial" w:eastAsiaTheme="minorHAnsi" w:hAnsi="Arial" w:cs="Arial"/>
          <w:szCs w:val="20"/>
          <w:lang w:eastAsia="en-US"/>
        </w:rPr>
      </w:pPr>
    </w:p>
    <w:p w14:paraId="16B2F867" w14:textId="77777777" w:rsidR="001A08D5" w:rsidRPr="00ED5B6C" w:rsidRDefault="001A08D5" w:rsidP="001A08D5">
      <w:pPr>
        <w:widowControl/>
        <w:spacing w:after="200" w:line="276" w:lineRule="auto"/>
        <w:jc w:val="left"/>
        <w:rPr>
          <w:rFonts w:ascii="Arial" w:eastAsiaTheme="minorHAnsi" w:hAnsi="Arial" w:cs="Arial"/>
          <w:szCs w:val="20"/>
          <w:lang w:eastAsia="en-US"/>
        </w:rPr>
      </w:pPr>
    </w:p>
    <w:p w14:paraId="6AF03FC3" w14:textId="77777777" w:rsidR="001A08D5" w:rsidRPr="00ED5B6C" w:rsidRDefault="001A08D5" w:rsidP="001A08D5">
      <w:pPr>
        <w:suppressAutoHyphens/>
        <w:spacing w:before="120" w:after="120" w:line="276" w:lineRule="auto"/>
        <w:ind w:right="-1"/>
        <w:rPr>
          <w:rFonts w:ascii="Arial" w:hAnsi="Arial" w:cs="Arial"/>
          <w:b/>
          <w:szCs w:val="20"/>
          <w:lang w:eastAsia="ar-SA"/>
        </w:rPr>
      </w:pPr>
      <w:r w:rsidRPr="00ED5B6C">
        <w:rPr>
          <w:rFonts w:ascii="Arial" w:hAnsi="Arial" w:cs="Arial"/>
          <w:b/>
          <w:szCs w:val="20"/>
          <w:lang w:eastAsia="en-US"/>
        </w:rPr>
        <w:t xml:space="preserve">PROCEDURA APERTA PER L’AFFIDAMENTO DI UN ACCORDO QUADRO, PER OGNI LOTTO, AVENTE AD OGGETTO I </w:t>
      </w:r>
      <w:bookmarkStart w:id="1" w:name="_Hlk183086880"/>
      <w:r w:rsidRPr="00ED5B6C">
        <w:rPr>
          <w:rFonts w:ascii="Arial" w:hAnsi="Arial" w:cs="Arial"/>
          <w:b/>
          <w:szCs w:val="20"/>
          <w:lang w:eastAsia="en-US"/>
        </w:rPr>
        <w:t>SERVIZI DI FACILITY MANAGEMENT DA ESEGUIRSI NEGLI IMMOBILI IN USO A QUALSIASI TITOLO ALLE FORZE DI DIFESA E DI SICUREZZA</w:t>
      </w:r>
      <w:bookmarkStart w:id="2" w:name="_Hlk183087325"/>
      <w:bookmarkEnd w:id="1"/>
      <w:r w:rsidRPr="00ED5B6C">
        <w:rPr>
          <w:rFonts w:ascii="Arial" w:hAnsi="Arial" w:cs="Arial"/>
          <w:b/>
          <w:szCs w:val="20"/>
          <w:lang w:eastAsia="en-US"/>
        </w:rPr>
        <w:t xml:space="preserve"> – EDIZIONE 1</w:t>
      </w:r>
    </w:p>
    <w:p w14:paraId="1DCB0C76" w14:textId="77777777" w:rsidR="001A08D5" w:rsidRPr="00ED5B6C" w:rsidRDefault="001A08D5" w:rsidP="001A08D5">
      <w:pPr>
        <w:spacing w:before="120" w:after="120" w:line="276" w:lineRule="auto"/>
        <w:ind w:right="-1"/>
        <w:rPr>
          <w:rFonts w:ascii="Arial" w:hAnsi="Arial" w:cs="Arial"/>
          <w:b/>
          <w:i/>
          <w:szCs w:val="20"/>
          <w:lang w:eastAsia="en-US"/>
        </w:rPr>
      </w:pPr>
      <w:r w:rsidRPr="00ED5B6C">
        <w:rPr>
          <w:rFonts w:ascii="Arial" w:hAnsi="Arial" w:cs="Arial"/>
          <w:b/>
          <w:szCs w:val="20"/>
          <w:lang w:eastAsia="en-US"/>
        </w:rPr>
        <w:t>ID 2791</w:t>
      </w:r>
    </w:p>
    <w:bookmarkEnd w:id="0"/>
    <w:bookmarkEnd w:id="2"/>
    <w:p w14:paraId="06BBBA60" w14:textId="77777777" w:rsidR="0091578C" w:rsidRPr="00ED5B6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6AE9A8B9" w14:textId="77777777" w:rsidR="0091578C" w:rsidRPr="00ED5B6C" w:rsidRDefault="0091578C" w:rsidP="0091578C">
      <w:pPr>
        <w:pStyle w:val="Titolocopertina"/>
        <w:rPr>
          <w:rFonts w:ascii="Arial" w:hAnsi="Arial" w:cs="Arial"/>
          <w:szCs w:val="20"/>
        </w:rPr>
      </w:pPr>
    </w:p>
    <w:p w14:paraId="20FAB5B9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4D1A3F11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02F2463F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237D94E9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23C68710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1238482F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1435DE9C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71A9CE9A" w14:textId="77777777" w:rsidR="00664A2B" w:rsidRPr="00ED5B6C" w:rsidRDefault="00664A2B" w:rsidP="0091578C">
      <w:pPr>
        <w:pStyle w:val="Titolocopertina"/>
        <w:rPr>
          <w:rFonts w:ascii="Arial" w:hAnsi="Arial" w:cs="Arial"/>
          <w:szCs w:val="20"/>
        </w:rPr>
      </w:pPr>
    </w:p>
    <w:p w14:paraId="5D9AEACD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652A90AA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74A9A467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612A31A5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0BC840A2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4BB9DEB7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41810825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54187F0B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77043DFC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1B3FBB0E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1AC63F43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3556C738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0406E202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3A3A011D" w14:textId="77777777" w:rsidR="001A08D5" w:rsidRPr="00ED5B6C" w:rsidRDefault="001A08D5" w:rsidP="0091578C">
      <w:pPr>
        <w:ind w:left="6804"/>
        <w:rPr>
          <w:rFonts w:ascii="Arial" w:hAnsi="Arial" w:cs="Arial"/>
          <w:szCs w:val="20"/>
        </w:rPr>
      </w:pPr>
    </w:p>
    <w:p w14:paraId="1BF6AEF0" w14:textId="171921FF" w:rsidR="0091578C" w:rsidRPr="00ED5B6C" w:rsidRDefault="0091578C" w:rsidP="0091578C">
      <w:pPr>
        <w:ind w:left="6804"/>
        <w:rPr>
          <w:rFonts w:ascii="Arial" w:hAnsi="Arial" w:cs="Arial"/>
          <w:szCs w:val="20"/>
        </w:rPr>
      </w:pPr>
      <w:r w:rsidRPr="00ED5B6C">
        <w:rPr>
          <w:rFonts w:ascii="Arial" w:hAnsi="Arial" w:cs="Arial"/>
          <w:szCs w:val="20"/>
        </w:rPr>
        <w:lastRenderedPageBreak/>
        <w:t>Spett.le</w:t>
      </w:r>
    </w:p>
    <w:p w14:paraId="61A1F591" w14:textId="77777777" w:rsidR="0091578C" w:rsidRPr="00ED5B6C" w:rsidRDefault="0091578C" w:rsidP="0091578C">
      <w:pPr>
        <w:ind w:left="6804"/>
        <w:rPr>
          <w:rFonts w:ascii="Arial" w:hAnsi="Arial" w:cs="Arial"/>
          <w:b/>
          <w:szCs w:val="20"/>
        </w:rPr>
      </w:pPr>
      <w:r w:rsidRPr="00ED5B6C">
        <w:rPr>
          <w:rFonts w:ascii="Arial" w:hAnsi="Arial" w:cs="Arial"/>
          <w:b/>
          <w:szCs w:val="20"/>
        </w:rPr>
        <w:t>Consip S.p.A.</w:t>
      </w:r>
    </w:p>
    <w:p w14:paraId="1D56A75A" w14:textId="77777777" w:rsidR="0091578C" w:rsidRPr="00ED5B6C" w:rsidRDefault="0091578C" w:rsidP="0091578C">
      <w:pPr>
        <w:rPr>
          <w:rFonts w:ascii="Arial" w:hAnsi="Arial" w:cs="Arial"/>
          <w:szCs w:val="20"/>
        </w:rPr>
      </w:pPr>
    </w:p>
    <w:p w14:paraId="205EDBD9" w14:textId="77777777" w:rsidR="006702AC" w:rsidRPr="00ED5B6C" w:rsidRDefault="006702AC" w:rsidP="0091578C">
      <w:pPr>
        <w:rPr>
          <w:rStyle w:val="BLOCKBOLD"/>
          <w:rFonts w:ascii="Arial" w:hAnsi="Arial" w:cs="Arial"/>
        </w:rPr>
      </w:pPr>
    </w:p>
    <w:p w14:paraId="7224D77D" w14:textId="77777777" w:rsidR="006702AC" w:rsidRPr="00ED5B6C" w:rsidRDefault="006702AC" w:rsidP="0091578C">
      <w:pPr>
        <w:rPr>
          <w:rStyle w:val="BLOCKBOLD"/>
          <w:rFonts w:ascii="Arial" w:hAnsi="Arial" w:cs="Arial"/>
        </w:rPr>
      </w:pPr>
    </w:p>
    <w:p w14:paraId="49108B66" w14:textId="77777777" w:rsidR="001A08D5" w:rsidRPr="00ED5B6C" w:rsidRDefault="00083E31" w:rsidP="0091578C">
      <w:pPr>
        <w:rPr>
          <w:rStyle w:val="BLOCKBOLD"/>
          <w:rFonts w:ascii="Arial" w:hAnsi="Arial" w:cs="Arial"/>
        </w:rPr>
      </w:pPr>
      <w:r w:rsidRPr="00ED5B6C">
        <w:rPr>
          <w:rStyle w:val="BLOCKBOLD"/>
          <w:rFonts w:ascii="Arial" w:hAnsi="Arial" w:cs="Arial"/>
        </w:rPr>
        <w:t xml:space="preserve">Oggetto: </w:t>
      </w:r>
      <w:r w:rsidR="001A08D5" w:rsidRPr="00ED5B6C">
        <w:rPr>
          <w:rStyle w:val="BLOCKBOLD"/>
          <w:rFonts w:ascii="Arial" w:hAnsi="Arial" w:cs="Arial"/>
        </w:rPr>
        <w:t>Gara a procedura aperta ai sensi del Codice, per l’affidamento di un Accordo Quadro - per ogni Lotto - di Servizi di Facility Management da eseguirsi negli immobili in uso a qualsiasi titolo alle Forze di Difesa e di Sicurezza – Edizione 1 - ID 2791</w:t>
      </w:r>
    </w:p>
    <w:p w14:paraId="0A6BD771" w14:textId="6A0A0BA1" w:rsidR="0091578C" w:rsidRPr="00ED5B6C" w:rsidRDefault="00083E31" w:rsidP="0091578C">
      <w:pPr>
        <w:rPr>
          <w:rStyle w:val="BLOCKBOLD"/>
          <w:rFonts w:ascii="Arial" w:hAnsi="Arial" w:cs="Arial"/>
        </w:rPr>
      </w:pPr>
      <w:r w:rsidRPr="00ED5B6C">
        <w:rPr>
          <w:rStyle w:val="BLOCKBOLD"/>
          <w:rFonts w:ascii="Arial" w:hAnsi="Arial" w:cs="Arial"/>
        </w:rPr>
        <w:t>Manifestazione di interesse a rettificare l’offerta</w:t>
      </w:r>
    </w:p>
    <w:p w14:paraId="6634B56F" w14:textId="77777777" w:rsidR="0091578C" w:rsidRPr="00ED5B6C" w:rsidRDefault="0091578C" w:rsidP="0091578C">
      <w:pPr>
        <w:rPr>
          <w:rFonts w:ascii="Arial" w:hAnsi="Arial" w:cs="Arial"/>
          <w:szCs w:val="20"/>
        </w:rPr>
      </w:pPr>
    </w:p>
    <w:p w14:paraId="0F2143AF" w14:textId="77777777" w:rsidR="0091578C" w:rsidRPr="00ED5B6C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0A2E5AAF" w14:textId="77777777" w:rsidR="00874E64" w:rsidRPr="00ED5B6C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ED5B6C">
        <w:rPr>
          <w:rFonts w:ascii="Arial" w:hAnsi="Arial" w:cs="Arial"/>
          <w:szCs w:val="20"/>
        </w:rPr>
        <w:t>_</w:t>
      </w:r>
      <w:r w:rsidR="008D1C37" w:rsidRPr="00ED5B6C">
        <w:rPr>
          <w:rFonts w:ascii="Arial" w:hAnsi="Arial" w:cs="Arial"/>
          <w:szCs w:val="20"/>
        </w:rPr>
        <w:t xml:space="preserve">l_ </w:t>
      </w:r>
      <w:proofErr w:type="spellStart"/>
      <w:r w:rsidR="008D1C37" w:rsidRPr="00ED5B6C">
        <w:rPr>
          <w:rFonts w:ascii="Arial" w:hAnsi="Arial" w:cs="Arial"/>
          <w:szCs w:val="20"/>
        </w:rPr>
        <w:t>sottoscritt</w:t>
      </w:r>
      <w:proofErr w:type="spellEnd"/>
      <w:r w:rsidR="008D1C37" w:rsidRPr="00ED5B6C">
        <w:rPr>
          <w:rFonts w:ascii="Arial" w:hAnsi="Arial" w:cs="Arial"/>
          <w:szCs w:val="20"/>
        </w:rPr>
        <w:t>_</w:t>
      </w:r>
      <w:r w:rsidR="007514EB" w:rsidRPr="00ED5B6C">
        <w:rPr>
          <w:rFonts w:ascii="Arial" w:hAnsi="Arial" w:cs="Arial"/>
          <w:szCs w:val="20"/>
        </w:rPr>
        <w:t xml:space="preserve"> </w:t>
      </w:r>
      <w:r w:rsidRPr="00ED5B6C">
        <w:rPr>
          <w:rFonts w:ascii="Arial" w:hAnsi="Arial" w:cs="Arial"/>
          <w:szCs w:val="20"/>
        </w:rPr>
        <w:t>(n</w:t>
      </w:r>
      <w:r w:rsidR="008D1C37" w:rsidRPr="00ED5B6C">
        <w:rPr>
          <w:rFonts w:ascii="Arial" w:hAnsi="Arial" w:cs="Arial"/>
          <w:szCs w:val="20"/>
        </w:rPr>
        <w:t>ome e cognome) _________</w:t>
      </w:r>
      <w:r w:rsidR="007514EB" w:rsidRPr="00ED5B6C">
        <w:rPr>
          <w:rFonts w:ascii="Arial" w:hAnsi="Arial" w:cs="Arial"/>
          <w:szCs w:val="20"/>
        </w:rPr>
        <w:t xml:space="preserve"> </w:t>
      </w:r>
      <w:proofErr w:type="spellStart"/>
      <w:r w:rsidRPr="00ED5B6C">
        <w:rPr>
          <w:rFonts w:ascii="Arial" w:hAnsi="Arial" w:cs="Arial"/>
          <w:szCs w:val="20"/>
        </w:rPr>
        <w:t>nat</w:t>
      </w:r>
      <w:proofErr w:type="spellEnd"/>
      <w:r w:rsidRPr="00ED5B6C">
        <w:rPr>
          <w:rFonts w:ascii="Arial" w:hAnsi="Arial" w:cs="Arial"/>
          <w:szCs w:val="20"/>
        </w:rPr>
        <w:t>_ a _____________</w:t>
      </w:r>
      <w:r w:rsidR="008D1C37" w:rsidRPr="00ED5B6C">
        <w:rPr>
          <w:rFonts w:ascii="Arial" w:hAnsi="Arial" w:cs="Arial"/>
          <w:szCs w:val="20"/>
        </w:rPr>
        <w:t>Prov. _______il________</w:t>
      </w:r>
      <w:r w:rsidR="007514EB" w:rsidRPr="00ED5B6C">
        <w:rPr>
          <w:rFonts w:ascii="Arial" w:hAnsi="Arial" w:cs="Arial"/>
          <w:szCs w:val="20"/>
        </w:rPr>
        <w:t xml:space="preserve"> </w:t>
      </w:r>
      <w:r w:rsidR="006702AC" w:rsidRPr="00ED5B6C">
        <w:rPr>
          <w:rFonts w:ascii="Arial" w:hAnsi="Arial" w:cs="Arial"/>
          <w:szCs w:val="20"/>
        </w:rPr>
        <w:t>residente a___________</w:t>
      </w:r>
      <w:r w:rsidR="007514EB" w:rsidRPr="00ED5B6C">
        <w:rPr>
          <w:rFonts w:ascii="Arial" w:hAnsi="Arial" w:cs="Arial"/>
          <w:szCs w:val="20"/>
        </w:rPr>
        <w:t xml:space="preserve"> </w:t>
      </w:r>
      <w:r w:rsidRPr="00ED5B6C">
        <w:rPr>
          <w:rFonts w:ascii="Arial" w:hAnsi="Arial" w:cs="Arial"/>
          <w:szCs w:val="20"/>
        </w:rPr>
        <w:t>via/piazza</w:t>
      </w:r>
      <w:r w:rsidR="007514EB" w:rsidRPr="00ED5B6C">
        <w:rPr>
          <w:rFonts w:ascii="Arial" w:hAnsi="Arial" w:cs="Arial"/>
          <w:szCs w:val="20"/>
        </w:rPr>
        <w:t xml:space="preserve"> </w:t>
      </w:r>
      <w:r w:rsidRPr="00ED5B6C">
        <w:rPr>
          <w:rFonts w:ascii="Arial" w:hAnsi="Arial" w:cs="Arial"/>
          <w:szCs w:val="20"/>
        </w:rPr>
        <w:t>_____</w:t>
      </w:r>
      <w:r w:rsidR="008D1C37" w:rsidRPr="00ED5B6C">
        <w:rPr>
          <w:rFonts w:ascii="Arial" w:hAnsi="Arial" w:cs="Arial"/>
          <w:szCs w:val="20"/>
        </w:rPr>
        <w:t>___</w:t>
      </w:r>
      <w:r w:rsidR="007514EB" w:rsidRPr="00ED5B6C">
        <w:rPr>
          <w:rFonts w:ascii="Arial" w:hAnsi="Arial" w:cs="Arial"/>
          <w:szCs w:val="20"/>
        </w:rPr>
        <w:t xml:space="preserve"> n._______ </w:t>
      </w:r>
      <w:r w:rsidRPr="00ED5B6C">
        <w:rPr>
          <w:rFonts w:ascii="Arial" w:hAnsi="Arial" w:cs="Arial"/>
          <w:szCs w:val="20"/>
        </w:rPr>
        <w:t>Codice Fiscale__________</w:t>
      </w:r>
      <w:r w:rsidR="008D1C37" w:rsidRPr="00ED5B6C">
        <w:rPr>
          <w:rFonts w:ascii="Arial" w:hAnsi="Arial" w:cs="Arial"/>
          <w:szCs w:val="20"/>
        </w:rPr>
        <w:t xml:space="preserve"> in qualità di</w:t>
      </w:r>
      <w:r w:rsidRPr="00ED5B6C">
        <w:rPr>
          <w:rFonts w:ascii="Arial" w:hAnsi="Arial" w:cs="Arial"/>
          <w:szCs w:val="20"/>
        </w:rPr>
        <w:t>_____</w:t>
      </w:r>
      <w:r w:rsidR="008D1C37" w:rsidRPr="00ED5B6C">
        <w:rPr>
          <w:rFonts w:ascii="Arial" w:hAnsi="Arial" w:cs="Arial"/>
          <w:szCs w:val="20"/>
        </w:rPr>
        <w:t xml:space="preserve">______ </w:t>
      </w:r>
      <w:r w:rsidRPr="00ED5B6C">
        <w:rPr>
          <w:rFonts w:ascii="Arial" w:hAnsi="Arial" w:cs="Arial"/>
          <w:szCs w:val="20"/>
        </w:rPr>
        <w:t>dell</w:t>
      </w:r>
      <w:r w:rsidR="008D1C37" w:rsidRPr="00ED5B6C">
        <w:rPr>
          <w:rFonts w:ascii="Arial" w:hAnsi="Arial" w:cs="Arial"/>
          <w:szCs w:val="20"/>
        </w:rPr>
        <w:t>a società_________</w:t>
      </w:r>
      <w:r w:rsidR="00F62510" w:rsidRPr="00ED5B6C">
        <w:rPr>
          <w:rFonts w:ascii="Arial" w:hAnsi="Arial" w:cs="Arial"/>
          <w:szCs w:val="20"/>
        </w:rPr>
        <w:t xml:space="preserve">, </w:t>
      </w:r>
      <w:r w:rsidR="00874E64" w:rsidRPr="00ED5B6C">
        <w:rPr>
          <w:rFonts w:ascii="Arial" w:hAnsi="Arial" w:cs="Arial"/>
          <w:szCs w:val="20"/>
        </w:rPr>
        <w:t>che partecipa alla presente iniziativa nella seguente forma:</w:t>
      </w:r>
      <w:r w:rsidR="005B7FCE" w:rsidRPr="00ED5B6C">
        <w:rPr>
          <w:rFonts w:ascii="Arial" w:hAnsi="Arial" w:cs="Arial"/>
          <w:szCs w:val="20"/>
        </w:rPr>
        <w:t xml:space="preserve"> ______</w:t>
      </w:r>
    </w:p>
    <w:p w14:paraId="2F599157" w14:textId="77777777" w:rsidR="00083E31" w:rsidRPr="00ED5B6C" w:rsidRDefault="00083E31" w:rsidP="008D1C37">
      <w:pPr>
        <w:spacing w:line="360" w:lineRule="auto"/>
        <w:rPr>
          <w:rFonts w:ascii="Arial" w:hAnsi="Arial" w:cs="Arial"/>
          <w:szCs w:val="20"/>
        </w:rPr>
      </w:pPr>
    </w:p>
    <w:p w14:paraId="1A297F10" w14:textId="77777777" w:rsidR="008D1C37" w:rsidRPr="00ED5B6C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ED5B6C">
        <w:rPr>
          <w:rFonts w:ascii="Arial" w:hAnsi="Arial" w:cs="Arial"/>
          <w:b/>
          <w:szCs w:val="20"/>
          <w:u w:val="single"/>
        </w:rPr>
        <w:t>manifesta l’interesse</w:t>
      </w:r>
    </w:p>
    <w:p w14:paraId="44FC5517" w14:textId="77777777" w:rsidR="00083E31" w:rsidRPr="00ED5B6C" w:rsidRDefault="00083E31" w:rsidP="008D1C37">
      <w:pPr>
        <w:spacing w:line="360" w:lineRule="auto"/>
        <w:jc w:val="center"/>
        <w:rPr>
          <w:rFonts w:ascii="Arial" w:hAnsi="Arial" w:cs="Arial"/>
          <w:szCs w:val="20"/>
          <w:u w:val="single"/>
        </w:rPr>
      </w:pPr>
    </w:p>
    <w:p w14:paraId="1F5929C0" w14:textId="77777777" w:rsidR="008D1C37" w:rsidRPr="00ED5B6C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ED5B6C">
        <w:rPr>
          <w:rFonts w:ascii="Arial" w:hAnsi="Arial" w:cs="Arial"/>
          <w:szCs w:val="20"/>
        </w:rPr>
        <w:t xml:space="preserve">a rettificare l’Offerta Tecnica </w:t>
      </w:r>
      <w:r w:rsidRPr="00ED5B6C">
        <w:rPr>
          <w:rFonts w:ascii="Arial" w:hAnsi="Arial" w:cs="Arial"/>
          <w:i/>
          <w:szCs w:val="20"/>
        </w:rPr>
        <w:t xml:space="preserve">&lt;e/o </w:t>
      </w:r>
      <w:r w:rsidRPr="00ED5B6C">
        <w:rPr>
          <w:rFonts w:ascii="Arial" w:hAnsi="Arial" w:cs="Arial"/>
          <w:szCs w:val="20"/>
        </w:rPr>
        <w:t>l’Offerta Economica</w:t>
      </w:r>
      <w:r w:rsidRPr="00ED5B6C">
        <w:rPr>
          <w:rFonts w:ascii="Arial" w:hAnsi="Arial" w:cs="Arial"/>
          <w:i/>
          <w:szCs w:val="20"/>
        </w:rPr>
        <w:t>&gt;</w:t>
      </w:r>
      <w:r w:rsidRPr="00ED5B6C">
        <w:rPr>
          <w:rFonts w:ascii="Arial" w:hAnsi="Arial" w:cs="Arial"/>
          <w:szCs w:val="20"/>
        </w:rPr>
        <w:t>,</w:t>
      </w:r>
      <w:r w:rsidRPr="00ED5B6C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ED5B6C">
        <w:rPr>
          <w:rFonts w:ascii="Arial" w:hAnsi="Arial" w:cs="Arial"/>
          <w:szCs w:val="20"/>
        </w:rPr>
        <w:t>già correttamente</w:t>
      </w:r>
      <w:r w:rsidR="006702AC" w:rsidRPr="00ED5B6C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ED5B6C">
        <w:rPr>
          <w:rFonts w:ascii="Arial" w:hAnsi="Arial" w:cs="Arial"/>
          <w:szCs w:val="20"/>
        </w:rPr>
        <w:t xml:space="preserve">presentata, </w:t>
      </w:r>
      <w:r w:rsidRPr="00ED5B6C">
        <w:rPr>
          <w:rFonts w:ascii="Arial" w:hAnsi="Arial" w:cs="Arial"/>
          <w:szCs w:val="20"/>
        </w:rPr>
        <w:t xml:space="preserve">ai sensi e per gli effetti di cui all’art. 101, comma 4 del </w:t>
      </w:r>
      <w:proofErr w:type="spellStart"/>
      <w:r w:rsidRPr="00ED5B6C">
        <w:rPr>
          <w:rFonts w:ascii="Arial" w:hAnsi="Arial" w:cs="Arial"/>
          <w:szCs w:val="20"/>
        </w:rPr>
        <w:t>D.Lgs.</w:t>
      </w:r>
      <w:proofErr w:type="spellEnd"/>
      <w:r w:rsidRPr="00ED5B6C">
        <w:rPr>
          <w:rFonts w:ascii="Arial" w:hAnsi="Arial" w:cs="Arial"/>
          <w:szCs w:val="20"/>
        </w:rPr>
        <w:t xml:space="preserve"> n. 36/2023. </w:t>
      </w:r>
    </w:p>
    <w:p w14:paraId="11D19795" w14:textId="062EF9BD" w:rsidR="00487CE2" w:rsidRPr="00ED5B6C" w:rsidRDefault="00487CE2" w:rsidP="00487CE2">
      <w:pPr>
        <w:spacing w:line="360" w:lineRule="auto"/>
        <w:rPr>
          <w:rFonts w:ascii="Arial" w:hAnsi="Arial" w:cs="Arial"/>
          <w:szCs w:val="20"/>
        </w:rPr>
      </w:pPr>
      <w:r w:rsidRPr="00ED5B6C">
        <w:rPr>
          <w:rFonts w:ascii="Arial" w:hAnsi="Arial" w:cs="Arial"/>
          <w:szCs w:val="20"/>
        </w:rPr>
        <w:t>Per effetto della sottoscrizione della presente istanza, si assume che il sottoscrittore sia a conoscenza delle modalità e dei termini per la presentazione della rettifica dell’Offerta così come previsti nella documentazione di gara e nelle comunicazioni che saranno inviate nell’Area Comunicazioni dedicata alla procedura in oggetto.</w:t>
      </w:r>
    </w:p>
    <w:p w14:paraId="57AA9F8B" w14:textId="77777777" w:rsidR="006702AC" w:rsidRPr="00ED5B6C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47B77E99" w14:textId="77777777" w:rsidR="006702AC" w:rsidRPr="00ED5B6C" w:rsidRDefault="006702AC" w:rsidP="006702AC">
      <w:pPr>
        <w:pStyle w:val="Paragrafoelenco"/>
        <w:spacing w:line="360" w:lineRule="auto"/>
        <w:ind w:left="6237"/>
        <w:rPr>
          <w:rFonts w:ascii="Arial" w:eastAsia="Calibri" w:hAnsi="Arial" w:cs="Arial"/>
          <w:i/>
          <w:color w:val="000000"/>
          <w:szCs w:val="20"/>
        </w:rPr>
      </w:pPr>
    </w:p>
    <w:p w14:paraId="65808B05" w14:textId="77777777" w:rsidR="006702AC" w:rsidRPr="00ED5B6C" w:rsidRDefault="006702AC" w:rsidP="006702AC">
      <w:pPr>
        <w:pStyle w:val="Paragrafoelenco"/>
        <w:spacing w:line="360" w:lineRule="auto"/>
        <w:ind w:left="6237"/>
        <w:rPr>
          <w:rFonts w:ascii="Arial" w:hAnsi="Arial" w:cs="Arial"/>
          <w:szCs w:val="20"/>
        </w:rPr>
      </w:pPr>
      <w:r w:rsidRPr="00ED5B6C">
        <w:rPr>
          <w:rFonts w:ascii="Arial" w:eastAsia="Calibri" w:hAnsi="Arial" w:cs="Arial"/>
          <w:color w:val="000000"/>
          <w:szCs w:val="20"/>
        </w:rPr>
        <w:t>Firma</w:t>
      </w:r>
      <w:r w:rsidR="00874E64" w:rsidRPr="00ED5B6C">
        <w:rPr>
          <w:rFonts w:ascii="Arial" w:eastAsia="Calibri" w:hAnsi="Arial" w:cs="Arial"/>
          <w:color w:val="000000"/>
          <w:szCs w:val="20"/>
        </w:rPr>
        <w:t>to Digitalmente</w:t>
      </w:r>
    </w:p>
    <w:p w14:paraId="0F623E0C" w14:textId="77777777" w:rsidR="006702AC" w:rsidRPr="00ED5B6C" w:rsidRDefault="006702AC" w:rsidP="006702AC">
      <w:pPr>
        <w:pStyle w:val="Paragrafoelenco"/>
        <w:spacing w:line="360" w:lineRule="auto"/>
        <w:rPr>
          <w:rFonts w:ascii="Arial" w:hAnsi="Arial" w:cs="Arial"/>
          <w:szCs w:val="20"/>
        </w:rPr>
      </w:pPr>
    </w:p>
    <w:p w14:paraId="46F3162B" w14:textId="77777777" w:rsidR="008D1C37" w:rsidRPr="00ED5B6C" w:rsidRDefault="008D1C37" w:rsidP="008D1C37">
      <w:pPr>
        <w:spacing w:line="360" w:lineRule="auto"/>
        <w:rPr>
          <w:rFonts w:ascii="Arial" w:hAnsi="Arial" w:cs="Arial"/>
          <w:szCs w:val="20"/>
        </w:rPr>
      </w:pPr>
    </w:p>
    <w:p w14:paraId="76A65838" w14:textId="77777777" w:rsidR="008D1C37" w:rsidRPr="00ED5B6C" w:rsidRDefault="008D1C37" w:rsidP="008D1C37">
      <w:pPr>
        <w:spacing w:line="360" w:lineRule="auto"/>
        <w:rPr>
          <w:rFonts w:ascii="Arial" w:hAnsi="Arial" w:cs="Arial"/>
          <w:i/>
          <w:color w:val="0070C0"/>
          <w:szCs w:val="20"/>
        </w:rPr>
      </w:pPr>
    </w:p>
    <w:p w14:paraId="66934C0F" w14:textId="77777777" w:rsidR="0091578C" w:rsidRPr="00ED5B6C" w:rsidRDefault="0091578C" w:rsidP="0091578C">
      <w:pPr>
        <w:rPr>
          <w:rFonts w:ascii="Arial" w:hAnsi="Arial" w:cs="Arial"/>
          <w:szCs w:val="20"/>
        </w:rPr>
      </w:pPr>
    </w:p>
    <w:p w14:paraId="29BBBF63" w14:textId="77777777" w:rsidR="001A08D5" w:rsidRPr="00ED5B6C" w:rsidRDefault="001A08D5" w:rsidP="0091578C">
      <w:pPr>
        <w:rPr>
          <w:rFonts w:ascii="Arial" w:hAnsi="Arial" w:cs="Arial"/>
          <w:i/>
          <w:iCs/>
          <w:szCs w:val="20"/>
        </w:rPr>
      </w:pPr>
    </w:p>
    <w:p w14:paraId="7055A961" w14:textId="77777777" w:rsidR="001A08D5" w:rsidRPr="00ED5B6C" w:rsidRDefault="001A08D5" w:rsidP="0091578C">
      <w:pPr>
        <w:rPr>
          <w:rFonts w:ascii="Arial" w:hAnsi="Arial" w:cs="Arial"/>
          <w:i/>
          <w:iCs/>
          <w:szCs w:val="20"/>
        </w:rPr>
      </w:pPr>
    </w:p>
    <w:p w14:paraId="3BD9D50F" w14:textId="22AA0A30" w:rsidR="002A40D1" w:rsidRPr="00ED5B6C" w:rsidRDefault="001A08D5" w:rsidP="0091578C">
      <w:pPr>
        <w:rPr>
          <w:rFonts w:ascii="Arial" w:hAnsi="Arial" w:cs="Arial"/>
          <w:i/>
          <w:iCs/>
          <w:szCs w:val="20"/>
        </w:rPr>
      </w:pPr>
      <w:r w:rsidRPr="00ED5B6C">
        <w:rPr>
          <w:rFonts w:ascii="Arial" w:hAnsi="Arial" w:cs="Arial"/>
          <w:i/>
          <w:iCs/>
          <w:szCs w:val="20"/>
        </w:rPr>
        <w:t>La presente istanza dovrà essere sottoscritta secondo le modalità previste per la sottoscrizione dell’“Offerta Tecnica” e dell’“Offerta Economica” così come indicate nella documentazione di gara.</w:t>
      </w:r>
    </w:p>
    <w:sectPr w:rsidR="002A40D1" w:rsidRPr="00ED5B6C" w:rsidSect="00ED5B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183" w:bottom="851" w:left="1134" w:header="720" w:footer="85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90C47" w14:textId="77777777" w:rsidR="00E51F47" w:rsidRDefault="00E51F47" w:rsidP="009B4C30">
      <w:pPr>
        <w:spacing w:line="240" w:lineRule="auto"/>
      </w:pPr>
      <w:r>
        <w:separator/>
      </w:r>
    </w:p>
  </w:endnote>
  <w:endnote w:type="continuationSeparator" w:id="0">
    <w:p w14:paraId="72AC99AE" w14:textId="77777777" w:rsidR="00E51F47" w:rsidRDefault="00E51F47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7355E" w14:textId="77777777" w:rsidR="000E0D9C" w:rsidRDefault="000E0D9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9462A" w14:textId="77777777" w:rsidR="001A08D5" w:rsidRPr="00ED5B6C" w:rsidRDefault="001A08D5" w:rsidP="001A08D5">
    <w:pPr>
      <w:widowControl/>
      <w:pBdr>
        <w:top w:val="single" w:sz="4" w:space="1" w:color="auto"/>
      </w:pBdr>
      <w:spacing w:line="276" w:lineRule="auto"/>
      <w:rPr>
        <w:rFonts w:ascii="Arial" w:eastAsiaTheme="minorHAnsi" w:hAnsi="Arial" w:cs="Arial"/>
        <w:i/>
        <w:iCs/>
        <w:color w:val="000000" w:themeColor="dark1"/>
        <w:sz w:val="16"/>
        <w:szCs w:val="16"/>
        <w:lang w:eastAsia="en-US"/>
      </w:rPr>
    </w:pPr>
    <w:r w:rsidRPr="00ED5B6C">
      <w:rPr>
        <w:rFonts w:ascii="Arial" w:eastAsiaTheme="minorHAnsi" w:hAnsi="Arial" w:cs="Arial"/>
        <w:i/>
        <w:iCs/>
        <w:color w:val="000000" w:themeColor="dark1"/>
        <w:sz w:val="16"/>
        <w:szCs w:val="16"/>
        <w:lang w:eastAsia="en-US"/>
      </w:rPr>
      <w:t>Gara a procedura aperta ai sensi del Codice, per l’affidamento di un Accordo Quadro - per ogni Lotto - di Servizi di Facility Management da eseguirsi negli immobili in uso a qualsiasi titolo alle Forze di Difesa e di Sicurezza – Edizione 1 - ID 2791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F1B07" w14:textId="77777777" w:rsidR="000E0D9C" w:rsidRDefault="000E0D9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84220" w14:textId="77777777" w:rsidR="00E51F47" w:rsidRDefault="00E51F47" w:rsidP="009B4C30">
      <w:pPr>
        <w:spacing w:line="240" w:lineRule="auto"/>
      </w:pPr>
      <w:r>
        <w:separator/>
      </w:r>
    </w:p>
  </w:footnote>
  <w:footnote w:type="continuationSeparator" w:id="0">
    <w:p w14:paraId="06A2EB67" w14:textId="77777777" w:rsidR="00E51F47" w:rsidRDefault="00E51F47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F2D43" w14:textId="77777777" w:rsidR="000E0D9C" w:rsidRDefault="000E0D9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FB5EC" w14:textId="1DEBF925" w:rsidR="008E38CF" w:rsidRDefault="008E38CF" w:rsidP="00ED5B6C">
    <w:pPr>
      <w:pStyle w:val="Intestazione"/>
      <w:ind w:left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7C133" w14:textId="77777777" w:rsidR="008E38CF" w:rsidRDefault="009B4C30" w:rsidP="001A08D5">
    <w:pPr>
      <w:pStyle w:val="Intestazione"/>
      <w:tabs>
        <w:tab w:val="left" w:pos="5670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59E73EB4" wp14:editId="328C7591">
          <wp:simplePos x="0" y="0"/>
          <wp:positionH relativeFrom="column">
            <wp:posOffset>-710246</wp:posOffset>
          </wp:positionH>
          <wp:positionV relativeFrom="paragraph">
            <wp:posOffset>-449206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1335802274" name="Immagine 1335802274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4EBADC3" w14:textId="77777777" w:rsidR="00422E89" w:rsidRDefault="00422E89">
    <w:pPr>
      <w:pStyle w:val="TAGTECNICI"/>
    </w:pPr>
  </w:p>
  <w:p w14:paraId="5075E72F" w14:textId="77777777" w:rsidR="00422E89" w:rsidRDefault="00422E89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299306">
    <w:abstractNumId w:val="1"/>
  </w:num>
  <w:num w:numId="2" w16cid:durableId="1924412162">
    <w:abstractNumId w:val="2"/>
  </w:num>
  <w:num w:numId="3" w16cid:durableId="1711685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57B59"/>
    <w:rsid w:val="00083E31"/>
    <w:rsid w:val="000D161F"/>
    <w:rsid w:val="000E0D9C"/>
    <w:rsid w:val="000E56CA"/>
    <w:rsid w:val="00152C1F"/>
    <w:rsid w:val="001A08D5"/>
    <w:rsid w:val="001C139D"/>
    <w:rsid w:val="001C618C"/>
    <w:rsid w:val="001F65F6"/>
    <w:rsid w:val="002334AA"/>
    <w:rsid w:val="002A40D1"/>
    <w:rsid w:val="002D4410"/>
    <w:rsid w:val="003A51D6"/>
    <w:rsid w:val="003D2F04"/>
    <w:rsid w:val="00422E89"/>
    <w:rsid w:val="00487CE2"/>
    <w:rsid w:val="005B7FCE"/>
    <w:rsid w:val="00603946"/>
    <w:rsid w:val="00603F25"/>
    <w:rsid w:val="00664A2B"/>
    <w:rsid w:val="006702AC"/>
    <w:rsid w:val="006A5A33"/>
    <w:rsid w:val="006B18D2"/>
    <w:rsid w:val="00711C41"/>
    <w:rsid w:val="00714820"/>
    <w:rsid w:val="007514EB"/>
    <w:rsid w:val="007A291E"/>
    <w:rsid w:val="007E69B5"/>
    <w:rsid w:val="007F3EEF"/>
    <w:rsid w:val="00830461"/>
    <w:rsid w:val="00874E64"/>
    <w:rsid w:val="00893A6B"/>
    <w:rsid w:val="008D1C37"/>
    <w:rsid w:val="008E16B2"/>
    <w:rsid w:val="008E38CF"/>
    <w:rsid w:val="008E62B2"/>
    <w:rsid w:val="0091578C"/>
    <w:rsid w:val="00927C7F"/>
    <w:rsid w:val="009333FF"/>
    <w:rsid w:val="009B4C30"/>
    <w:rsid w:val="009D5ACB"/>
    <w:rsid w:val="00A15291"/>
    <w:rsid w:val="00AD0E05"/>
    <w:rsid w:val="00BE79E2"/>
    <w:rsid w:val="00C30E8D"/>
    <w:rsid w:val="00C674AF"/>
    <w:rsid w:val="00CA0EB7"/>
    <w:rsid w:val="00D3223B"/>
    <w:rsid w:val="00D42C67"/>
    <w:rsid w:val="00D76DB2"/>
    <w:rsid w:val="00E51F47"/>
    <w:rsid w:val="00E71F44"/>
    <w:rsid w:val="00ED5B6C"/>
    <w:rsid w:val="00F26D75"/>
    <w:rsid w:val="00F62510"/>
    <w:rsid w:val="00F84B61"/>
    <w:rsid w:val="00FA4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C6F0FC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accesso.atti </cp:lastModifiedBy>
  <cp:revision>3</cp:revision>
  <dcterms:created xsi:type="dcterms:W3CDTF">2025-02-17T15:05:00Z</dcterms:created>
  <dcterms:modified xsi:type="dcterms:W3CDTF">2025-02-19T13:55:00Z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